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4B" w:rsidRPr="00255A4B" w:rsidRDefault="00255A4B" w:rsidP="00255A4B">
      <w:pPr>
        <w:jc w:val="center"/>
        <w:rPr>
          <w:rFonts w:ascii="Times New Roman" w:hAnsi="Times New Roman" w:cs="Times New Roman"/>
          <w:b/>
          <w:sz w:val="32"/>
          <w:szCs w:val="32"/>
        </w:rPr>
      </w:pPr>
      <w:r w:rsidRPr="00255A4B">
        <w:rPr>
          <w:rFonts w:ascii="Times New Roman" w:hAnsi="Times New Roman" w:cs="Times New Roman"/>
          <w:b/>
          <w:sz w:val="32"/>
          <w:szCs w:val="32"/>
        </w:rPr>
        <w:t>Аттестация педагогических работников</w:t>
      </w:r>
    </w:p>
    <w:p w:rsidR="00BA54E8" w:rsidRDefault="00231AB0" w:rsidP="00231AB0">
      <w:pPr>
        <w:rPr>
          <w:rFonts w:ascii="Times New Roman" w:hAnsi="Times New Roman" w:cs="Times New Roman"/>
          <w:sz w:val="28"/>
          <w:szCs w:val="28"/>
        </w:rPr>
      </w:pPr>
      <w:r w:rsidRPr="00231AB0">
        <w:rPr>
          <w:rFonts w:ascii="Times New Roman" w:hAnsi="Times New Roman" w:cs="Times New Roman"/>
          <w:sz w:val="28"/>
          <w:szCs w:val="28"/>
        </w:rPr>
        <w:t xml:space="preserve"> </w:t>
      </w:r>
      <w:r w:rsidR="00BA54E8">
        <w:rPr>
          <w:rFonts w:ascii="Times New Roman" w:hAnsi="Times New Roman" w:cs="Times New Roman"/>
          <w:sz w:val="28"/>
          <w:szCs w:val="28"/>
        </w:rPr>
        <w:t xml:space="preserve">В Колледже экологии и лесного хозяйства ежегодно, в соответствии утвержденным планом проводится аттестация педагогических работников на присвоение или подтверждение  квалификационных категорий. </w:t>
      </w:r>
      <w:r w:rsidRPr="00231AB0">
        <w:rPr>
          <w:rFonts w:ascii="Times New Roman" w:hAnsi="Times New Roman" w:cs="Times New Roman"/>
          <w:sz w:val="28"/>
          <w:szCs w:val="28"/>
        </w:rPr>
        <w:t xml:space="preserve"> </w:t>
      </w:r>
    </w:p>
    <w:p w:rsidR="00231AB0" w:rsidRPr="00231AB0" w:rsidRDefault="00BA54E8" w:rsidP="00231AB0">
      <w:pPr>
        <w:rPr>
          <w:rFonts w:ascii="Times New Roman" w:hAnsi="Times New Roman" w:cs="Times New Roman"/>
          <w:sz w:val="28"/>
          <w:szCs w:val="28"/>
        </w:rPr>
      </w:pPr>
      <w:proofErr w:type="gramStart"/>
      <w:r>
        <w:rPr>
          <w:rFonts w:ascii="Times New Roman" w:hAnsi="Times New Roman" w:cs="Times New Roman"/>
          <w:sz w:val="28"/>
          <w:szCs w:val="28"/>
        </w:rPr>
        <w:t xml:space="preserve">Аттестация </w:t>
      </w:r>
      <w:r w:rsidR="00231AB0" w:rsidRPr="00231AB0">
        <w:rPr>
          <w:rFonts w:ascii="Times New Roman" w:hAnsi="Times New Roman" w:cs="Times New Roman"/>
          <w:sz w:val="28"/>
          <w:szCs w:val="28"/>
        </w:rPr>
        <w:t>осуществляется в соответствии с «Правилами и условиями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образования, и иных гражданских служащих в сфере образования и науки», утвержденными приказом Министра образования и науки Республики Казахстан от 27 января 2016 года</w:t>
      </w:r>
      <w:proofErr w:type="gramEnd"/>
      <w:r w:rsidR="00231AB0" w:rsidRPr="00231AB0">
        <w:rPr>
          <w:rFonts w:ascii="Times New Roman" w:hAnsi="Times New Roman" w:cs="Times New Roman"/>
          <w:sz w:val="28"/>
          <w:szCs w:val="28"/>
        </w:rPr>
        <w:t>, № 83.</w:t>
      </w:r>
    </w:p>
    <w:p w:rsidR="00231AB0" w:rsidRPr="00231AB0" w:rsidRDefault="00231AB0" w:rsidP="00231AB0">
      <w:pPr>
        <w:rPr>
          <w:rFonts w:ascii="Times New Roman" w:hAnsi="Times New Roman" w:cs="Times New Roman"/>
          <w:sz w:val="28"/>
          <w:szCs w:val="28"/>
        </w:rPr>
      </w:pPr>
      <w:r w:rsidRPr="00231AB0">
        <w:rPr>
          <w:rFonts w:ascii="Times New Roman" w:hAnsi="Times New Roman" w:cs="Times New Roman"/>
          <w:sz w:val="28"/>
          <w:szCs w:val="28"/>
        </w:rPr>
        <w:t>Аттестация педагогических работников и приравненных к ним лиц на присвоение или подтверждение второй квалификационной категории осуществляется на уровне организации образования при помощи комплексного аналитического обобщения их деятельности. При этом определяется выполнение государственных общеобязательных стандартов, соблюдение квалификационных требований, выполнение требований нормативных правовых актов Республики Казахстан в области образования. Для этого создается экспертный совет, включающий в себя экспертные группы по каждому аттестуемому педагогу, состоящий из наиболее опытных и высококвалифицированных специалистов. Экспертный совет рассматривает и изучает документацию, предоставленную аттестуемым</w:t>
      </w:r>
      <w:r w:rsidR="00BA54E8">
        <w:rPr>
          <w:rFonts w:ascii="Times New Roman" w:hAnsi="Times New Roman" w:cs="Times New Roman"/>
          <w:sz w:val="28"/>
          <w:szCs w:val="28"/>
        </w:rPr>
        <w:t>и педагога</w:t>
      </w:r>
      <w:r w:rsidRPr="00231AB0">
        <w:rPr>
          <w:rFonts w:ascii="Times New Roman" w:hAnsi="Times New Roman" w:cs="Times New Roman"/>
          <w:sz w:val="28"/>
          <w:szCs w:val="28"/>
        </w:rPr>
        <w:t>м</w:t>
      </w:r>
      <w:r w:rsidR="00BA54E8">
        <w:rPr>
          <w:rFonts w:ascii="Times New Roman" w:hAnsi="Times New Roman" w:cs="Times New Roman"/>
          <w:sz w:val="28"/>
          <w:szCs w:val="28"/>
        </w:rPr>
        <w:t>и</w:t>
      </w:r>
      <w:r w:rsidRPr="00231AB0">
        <w:rPr>
          <w:rFonts w:ascii="Times New Roman" w:hAnsi="Times New Roman" w:cs="Times New Roman"/>
          <w:sz w:val="28"/>
          <w:szCs w:val="28"/>
        </w:rPr>
        <w:t>, анализирует материалы обобщения педагогического опыта, научно-ме</w:t>
      </w:r>
      <w:r w:rsidR="00BA54E8">
        <w:rPr>
          <w:rFonts w:ascii="Times New Roman" w:hAnsi="Times New Roman" w:cs="Times New Roman"/>
          <w:sz w:val="28"/>
          <w:szCs w:val="28"/>
        </w:rPr>
        <w:t>тодическую деятельность педагогов</w:t>
      </w:r>
      <w:r w:rsidRPr="00231AB0">
        <w:rPr>
          <w:rFonts w:ascii="Times New Roman" w:hAnsi="Times New Roman" w:cs="Times New Roman"/>
          <w:sz w:val="28"/>
          <w:szCs w:val="28"/>
        </w:rPr>
        <w:t>: участие в конкурсах, конференциях, круглых столах, педагогических чтениях, а так же публикации в средствах массовой информации. Учитываются отзывы и результаты анкетирования обучающихся, родителей, коллег, администрации. Оценивается динамика результативности профессиональной деятельности.</w:t>
      </w:r>
    </w:p>
    <w:p w:rsidR="00231AB0" w:rsidRDefault="00231AB0" w:rsidP="00231AB0">
      <w:pPr>
        <w:rPr>
          <w:rFonts w:ascii="Times New Roman" w:hAnsi="Times New Roman" w:cs="Times New Roman"/>
          <w:sz w:val="28"/>
          <w:szCs w:val="28"/>
        </w:rPr>
      </w:pPr>
      <w:r w:rsidRPr="00231AB0">
        <w:rPr>
          <w:rFonts w:ascii="Times New Roman" w:hAnsi="Times New Roman" w:cs="Times New Roman"/>
          <w:sz w:val="28"/>
          <w:szCs w:val="28"/>
        </w:rPr>
        <w:t>Для проведения аттестации педагогических работников и приравненных к ним лиц создается аттестационная комиссия, состав которой определяется педагогическим советом организации образования. Аттестационная комиссия анализирует итоги деятельности педагогов, оценивает их профессиональную компетентность, присваивает или подтверждает квалификационную категорию.</w:t>
      </w:r>
    </w:p>
    <w:p w:rsidR="00201151" w:rsidRDefault="00201151" w:rsidP="00231AB0">
      <w:pPr>
        <w:rPr>
          <w:rFonts w:ascii="Times New Roman" w:hAnsi="Times New Roman" w:cs="Times New Roman"/>
          <w:sz w:val="28"/>
          <w:szCs w:val="28"/>
        </w:rPr>
      </w:pPr>
      <w:r>
        <w:rPr>
          <w:rFonts w:ascii="Times New Roman" w:hAnsi="Times New Roman" w:cs="Times New Roman"/>
          <w:sz w:val="28"/>
          <w:szCs w:val="28"/>
        </w:rPr>
        <w:lastRenderedPageBreak/>
        <w:t xml:space="preserve">В 2018 году  восемь инженерно-педагогических работников колледжа претендуют на присвоение второй квалификационной категории. </w:t>
      </w:r>
      <w:proofErr w:type="gramStart"/>
      <w:r>
        <w:rPr>
          <w:rFonts w:ascii="Times New Roman" w:hAnsi="Times New Roman" w:cs="Times New Roman"/>
          <w:sz w:val="28"/>
          <w:szCs w:val="28"/>
        </w:rPr>
        <w:t>Все они – молодые или начинающие специалисты, показавшие хорошие результаты работы, добившиеся хорошей успеваемости обучающихся, орга</w:t>
      </w:r>
      <w:r w:rsidR="009846CF">
        <w:rPr>
          <w:rFonts w:ascii="Times New Roman" w:hAnsi="Times New Roman" w:cs="Times New Roman"/>
          <w:sz w:val="28"/>
          <w:szCs w:val="28"/>
        </w:rPr>
        <w:t>н</w:t>
      </w:r>
      <w:r>
        <w:rPr>
          <w:rFonts w:ascii="Times New Roman" w:hAnsi="Times New Roman" w:cs="Times New Roman"/>
          <w:sz w:val="28"/>
          <w:szCs w:val="28"/>
        </w:rPr>
        <w:t>изовавшие в колледже кружковую и научно-исследовательскую работ</w:t>
      </w:r>
      <w:r w:rsidR="009846CF">
        <w:rPr>
          <w:rFonts w:ascii="Times New Roman" w:hAnsi="Times New Roman" w:cs="Times New Roman"/>
          <w:sz w:val="28"/>
          <w:szCs w:val="28"/>
        </w:rPr>
        <w:t>у, имеющие достижения ст</w:t>
      </w:r>
      <w:r w:rsidR="009B6E76">
        <w:rPr>
          <w:rFonts w:ascii="Times New Roman" w:hAnsi="Times New Roman" w:cs="Times New Roman"/>
          <w:sz w:val="28"/>
          <w:szCs w:val="28"/>
        </w:rPr>
        <w:t xml:space="preserve">удентов в соревнованиях и </w:t>
      </w:r>
      <w:r w:rsidR="009846CF">
        <w:rPr>
          <w:rFonts w:ascii="Times New Roman" w:hAnsi="Times New Roman" w:cs="Times New Roman"/>
          <w:sz w:val="28"/>
          <w:szCs w:val="28"/>
        </w:rPr>
        <w:t xml:space="preserve">конкурсах </w:t>
      </w:r>
      <w:r w:rsidR="009B6E76">
        <w:rPr>
          <w:rFonts w:ascii="Times New Roman" w:hAnsi="Times New Roman" w:cs="Times New Roman"/>
          <w:sz w:val="28"/>
          <w:szCs w:val="28"/>
        </w:rPr>
        <w:t xml:space="preserve">самых </w:t>
      </w:r>
      <w:r w:rsidR="009846CF">
        <w:rPr>
          <w:rFonts w:ascii="Times New Roman" w:hAnsi="Times New Roman" w:cs="Times New Roman"/>
          <w:sz w:val="28"/>
          <w:szCs w:val="28"/>
        </w:rPr>
        <w:t>разных уровней.</w:t>
      </w:r>
      <w:proofErr w:type="gramEnd"/>
      <w:r w:rsidR="009846CF">
        <w:rPr>
          <w:rFonts w:ascii="Times New Roman" w:hAnsi="Times New Roman" w:cs="Times New Roman"/>
          <w:sz w:val="28"/>
          <w:szCs w:val="28"/>
        </w:rPr>
        <w:t xml:space="preserve"> Положительную оценку аттестуемым педагогам дал экспертный совет колледжа, но впереди еще работа аттестационной комиссии. Пожелаем удачи и успешной аттестации всем педагогам, аттестуемым на присвоение второй квалификационной категории, а так же всем педагогам, </w:t>
      </w:r>
      <w:proofErr w:type="spellStart"/>
      <w:r w:rsidR="009846CF">
        <w:rPr>
          <w:rFonts w:ascii="Times New Roman" w:hAnsi="Times New Roman" w:cs="Times New Roman"/>
          <w:sz w:val="28"/>
          <w:szCs w:val="28"/>
        </w:rPr>
        <w:t>претендуемым</w:t>
      </w:r>
      <w:proofErr w:type="spellEnd"/>
      <w:r w:rsidR="009846CF">
        <w:rPr>
          <w:rFonts w:ascii="Times New Roman" w:hAnsi="Times New Roman" w:cs="Times New Roman"/>
          <w:sz w:val="28"/>
          <w:szCs w:val="28"/>
        </w:rPr>
        <w:t xml:space="preserve"> на присвоение (подтверждение) первой и высшей категорий, чью работу оценивают экспертные совет и аттестационная комиссия областного уровня! Техническое и профессиональное образование нашей Республики сегодня как никогда нуждается в высококвалифицированных кадрах</w:t>
      </w:r>
      <w:r w:rsidR="009B6E76">
        <w:rPr>
          <w:rFonts w:ascii="Times New Roman" w:hAnsi="Times New Roman" w:cs="Times New Roman"/>
          <w:sz w:val="28"/>
          <w:szCs w:val="28"/>
        </w:rPr>
        <w:t>, постоянно совершенствующих свое мастерство и добивающихся заметных успехов в деле обучения и воспитания молодежи. Колледж экологии и лесного хозяйства посредством регулярной консультационной и наставнической  работы, системы аттестации, как государственной услуги, помогает каждому педагогу воплотить в жизнь свои идей, реализовать себя, добиться признания в педагогическом сообществе!</w:t>
      </w:r>
    </w:p>
    <w:p w:rsidR="00255A4B" w:rsidRDefault="00255A4B" w:rsidP="00231AB0">
      <w:pPr>
        <w:rPr>
          <w:rFonts w:ascii="Times New Roman" w:hAnsi="Times New Roman" w:cs="Times New Roman"/>
          <w:sz w:val="28"/>
          <w:szCs w:val="28"/>
        </w:rPr>
      </w:pPr>
    </w:p>
    <w:p w:rsidR="00255A4B" w:rsidRPr="00231AB0" w:rsidRDefault="00255A4B" w:rsidP="00255A4B">
      <w:pPr>
        <w:jc w:val="right"/>
        <w:rPr>
          <w:rFonts w:ascii="Times New Roman" w:hAnsi="Times New Roman" w:cs="Times New Roman"/>
          <w:sz w:val="28"/>
          <w:szCs w:val="28"/>
        </w:rPr>
      </w:pPr>
      <w:r>
        <w:rPr>
          <w:rFonts w:ascii="Times New Roman" w:hAnsi="Times New Roman" w:cs="Times New Roman"/>
          <w:sz w:val="28"/>
          <w:szCs w:val="28"/>
        </w:rPr>
        <w:t>А.В. Федоров, методист Колледжа экологии и лесного хозяйства</w:t>
      </w:r>
    </w:p>
    <w:p w:rsidR="00D4693F" w:rsidRPr="00231AB0" w:rsidRDefault="00D4693F" w:rsidP="00255A4B">
      <w:pPr>
        <w:jc w:val="right"/>
        <w:rPr>
          <w:rFonts w:ascii="Times New Roman" w:hAnsi="Times New Roman" w:cs="Times New Roman"/>
          <w:sz w:val="28"/>
          <w:szCs w:val="28"/>
        </w:rPr>
      </w:pPr>
    </w:p>
    <w:sectPr w:rsidR="00D4693F" w:rsidRPr="00231AB0" w:rsidSect="00907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1AB0"/>
    <w:rsid w:val="00201151"/>
    <w:rsid w:val="00231AB0"/>
    <w:rsid w:val="00255A4B"/>
    <w:rsid w:val="004C0A27"/>
    <w:rsid w:val="009076BD"/>
    <w:rsid w:val="009846CF"/>
    <w:rsid w:val="009B6E76"/>
    <w:rsid w:val="00BA54E8"/>
    <w:rsid w:val="00C5499A"/>
    <w:rsid w:val="00D4693F"/>
    <w:rsid w:val="00F57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6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Пользовотель</dc:creator>
  <cp:keywords/>
  <dc:description/>
  <cp:lastModifiedBy>Пользовотель</cp:lastModifiedBy>
  <cp:revision>5</cp:revision>
  <dcterms:created xsi:type="dcterms:W3CDTF">2018-03-25T08:04:00Z</dcterms:created>
  <dcterms:modified xsi:type="dcterms:W3CDTF">2018-03-25T13:03:00Z</dcterms:modified>
</cp:coreProperties>
</file>